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A9" w:rsidRDefault="00EE3CA9" w:rsidP="00EE3CA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Урок русского языка по теме:  «Правописание слов с разделительным мягким знаком » во  2 классе. 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Тип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урок открытия нового знания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Цели урока:</w:t>
      </w:r>
    </w:p>
    <w:p w:rsidR="00EE3CA9" w:rsidRDefault="00EE3CA9" w:rsidP="00EE3C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Предметные:</w:t>
      </w:r>
    </w:p>
    <w:p w:rsidR="00EE3CA9" w:rsidRDefault="00EE3CA9" w:rsidP="00EE3C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обозначать мягкость согласных с помощью мягкого знака на конце и в середине слова;</w:t>
      </w:r>
    </w:p>
    <w:p w:rsidR="00EE3CA9" w:rsidRDefault="00EE3CA9" w:rsidP="00EE3C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Закреплять умение  употреблять разделительный мягкий знак;</w:t>
      </w:r>
    </w:p>
    <w:p w:rsidR="00EE3CA9" w:rsidRDefault="00EE3CA9" w:rsidP="00EE3C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различать две функции мягкого знака: разделительного и показателя мягкости;</w:t>
      </w:r>
    </w:p>
    <w:p w:rsidR="00EE3CA9" w:rsidRDefault="00EE3CA9" w:rsidP="00EE3C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Обогащать словарный запас учащихся.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Метапредметны</w:t>
      </w:r>
      <w:r>
        <w:rPr>
          <w:rFonts w:ascii="Times New Roman" w:hAnsi="Times New Roman" w:cs="Times New Roman"/>
          <w:color w:val="000000"/>
          <w:sz w:val="24"/>
          <w:szCs w:val="24"/>
        </w:rPr>
        <w:t>е:</w:t>
      </w:r>
    </w:p>
    <w:p w:rsidR="00EE3CA9" w:rsidRDefault="00EE3CA9" w:rsidP="00EE3CA9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действия </w:t>
      </w:r>
    </w:p>
    <w:p w:rsidR="00EE3CA9" w:rsidRDefault="00EE3CA9" w:rsidP="00EE3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навыки сотрудничества с учителем и сверстниками </w:t>
      </w:r>
    </w:p>
    <w:p w:rsidR="00EE3CA9" w:rsidRDefault="00EE3CA9" w:rsidP="00EE3C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мотивация к творческому труду, к работе на результат.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регулятивные действия</w:t>
      </w:r>
    </w:p>
    <w:p w:rsidR="00EE3CA9" w:rsidRDefault="00EE3CA9" w:rsidP="00EE3C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ставить учебную задачу на основе соотнесения известного  и усвоенного материала;</w:t>
      </w:r>
    </w:p>
    <w:p w:rsidR="00EE3CA9" w:rsidRDefault="00EE3CA9" w:rsidP="00EE3C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 действия</w:t>
      </w:r>
    </w:p>
    <w:p w:rsidR="00EE3CA9" w:rsidRDefault="00EE3CA9" w:rsidP="00EE3C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использование речевых средств для решения коммуникативных и познавательных задач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EE3CA9" w:rsidRDefault="00EE3CA9" w:rsidP="00EE3C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логические действия, установление аналогий и причинно-следственных связей, построения рассуждений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EE3CA9" w:rsidRDefault="00EE3CA9" w:rsidP="00EE3CA9">
      <w:pPr>
        <w:tabs>
          <w:tab w:val="left" w:pos="1065"/>
        </w:tabs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действия</w:t>
      </w:r>
    </w:p>
    <w:p w:rsidR="00EE3CA9" w:rsidRDefault="00EE3CA9" w:rsidP="00EE3C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слушать собеседника и вести диалог; </w:t>
      </w:r>
    </w:p>
    <w:p w:rsidR="00EE3CA9" w:rsidRDefault="00EE3CA9" w:rsidP="00EE3C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излагать своё мнение и аргументировать свою точку зрения; </w:t>
      </w:r>
    </w:p>
    <w:p w:rsidR="00EE3CA9" w:rsidRDefault="00EE3CA9" w:rsidP="00EE3C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групповом обсуждении.</w:t>
      </w:r>
    </w:p>
    <w:p w:rsidR="00EE3CA9" w:rsidRDefault="00EE3CA9" w:rsidP="00EE3CA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EE3CA9" w:rsidRDefault="00EE3CA9" w:rsidP="00EE3CA9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Ход урока.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Организационный этап.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>Цель: мотивировать к учебной деятельности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Прозвенел для нас звонок -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  <w:t>Начинается урок.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Психологический настрой.</w:t>
      </w:r>
    </w:p>
    <w:p w:rsidR="00EE3CA9" w:rsidRDefault="00EE3CA9" w:rsidP="00EE3CA9">
      <w:pPr>
        <w:pStyle w:val="af4"/>
        <w:numPr>
          <w:ilvl w:val="0"/>
          <w:numId w:val="6"/>
        </w:numPr>
        <w:ind w:left="284" w:hanging="142"/>
        <w:rPr>
          <w:sz w:val="24"/>
        </w:rPr>
      </w:pPr>
      <w:r>
        <w:rPr>
          <w:sz w:val="24"/>
        </w:rPr>
        <w:t xml:space="preserve">Давайте </w:t>
      </w:r>
      <w:r>
        <w:rPr>
          <w:b/>
          <w:bCs/>
          <w:sz w:val="24"/>
          <w:u w:val="single"/>
        </w:rPr>
        <w:t>улыбнемся</w:t>
      </w:r>
      <w:r>
        <w:rPr>
          <w:sz w:val="24"/>
        </w:rPr>
        <w:t xml:space="preserve"> и </w:t>
      </w:r>
      <w:r>
        <w:rPr>
          <w:b/>
          <w:bCs/>
          <w:sz w:val="24"/>
          <w:u w:val="single"/>
        </w:rPr>
        <w:t>скажем</w:t>
      </w:r>
      <w:r>
        <w:rPr>
          <w:sz w:val="24"/>
        </w:rPr>
        <w:t xml:space="preserve"> друг другу добрые слова.</w:t>
      </w:r>
    </w:p>
    <w:p w:rsidR="00EE3CA9" w:rsidRDefault="00EE3CA9" w:rsidP="00EE3CA9">
      <w:pPr>
        <w:pStyle w:val="af4"/>
        <w:numPr>
          <w:ilvl w:val="0"/>
          <w:numId w:val="6"/>
        </w:numPr>
        <w:tabs>
          <w:tab w:val="num" w:pos="426"/>
        </w:tabs>
        <w:ind w:left="567" w:hanging="436"/>
        <w:rPr>
          <w:sz w:val="24"/>
        </w:rPr>
      </w:pPr>
      <w:r>
        <w:rPr>
          <w:b/>
          <w:bCs/>
          <w:sz w:val="24"/>
        </w:rPr>
        <w:t>Улыбка</w:t>
      </w:r>
      <w:r>
        <w:rPr>
          <w:sz w:val="24"/>
        </w:rPr>
        <w:t xml:space="preserve"> – это залог хорошего настроения. Так мы подарим друг другу здоровье, радость, хорошее настроение.</w:t>
      </w:r>
    </w:p>
    <w:p w:rsidR="00EE3CA9" w:rsidRDefault="00EE3CA9" w:rsidP="00EE3CA9">
      <w:pPr>
        <w:pStyle w:val="af4"/>
        <w:tabs>
          <w:tab w:val="num" w:pos="142"/>
          <w:tab w:val="left" w:pos="284"/>
        </w:tabs>
        <w:ind w:left="284" w:hanging="424"/>
        <w:rPr>
          <w:sz w:val="24"/>
        </w:rPr>
      </w:pPr>
      <w:r>
        <w:rPr>
          <w:sz w:val="24"/>
        </w:rPr>
        <w:t xml:space="preserve">  Очень важно, чтобы каждый наш урок начинался с положительных эмоций и хорошего настроения. Даже если будут трудности, верьте, что справитесь с ними.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Наш урок я хочу начать с одной пословицы. На Востоке говорят: 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Вселенная освещается солнцем, а человек – знанием.</w:t>
      </w:r>
    </w:p>
    <w:p w:rsidR="00EE3CA9" w:rsidRDefault="00EE3CA9" w:rsidP="00EE3C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какие знания мы получаем на уроках русского языка?</w:t>
      </w:r>
    </w:p>
    <w:p w:rsidR="00EE3CA9" w:rsidRDefault="00EE3CA9" w:rsidP="00EE3CA9">
      <w:pPr>
        <w:spacing w:line="240" w:lineRule="auto"/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Чему учимся?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Познаём тайны родного языка.</w:t>
      </w:r>
      <w:r>
        <w:rPr>
          <w:b/>
          <w:i/>
          <w:color w:val="000000"/>
          <w:sz w:val="24"/>
          <w:szCs w:val="24"/>
        </w:rPr>
        <w:t>)</w:t>
      </w:r>
    </w:p>
    <w:p w:rsidR="00EE3CA9" w:rsidRDefault="00EE3CA9" w:rsidP="00EE3CA9">
      <w:pPr>
        <w:spacing w:line="240" w:lineRule="auto"/>
        <w:ind w:firstLin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сегодня нас ждут новые интересные открытия.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Актуализация знаний.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темы урока.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Узнать тему 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вам поможет следующее задание.</w:t>
      </w:r>
    </w:p>
    <w:p w:rsidR="00EE3CA9" w:rsidRDefault="00EE3CA9" w:rsidP="00EE3CA9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В-р-бьи, за-чьи, р-бячьи, об-зьяна, п-ньки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EE3CA9" w:rsidRDefault="00EE3CA9" w:rsidP="00EE3CA9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слова. Чем они похожи?           (во всех словах пишется буква ь)</w:t>
      </w:r>
    </w:p>
    <w:p w:rsidR="00EE3CA9" w:rsidRDefault="00EE3CA9" w:rsidP="00EE3CA9">
      <w:pPr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Какое слово лишнее? Почему?</w:t>
      </w:r>
      <w:r>
        <w:rPr>
          <w:rFonts w:ascii="Times New Roman" w:hAnsi="Times New Roman" w:cs="Times New Roman"/>
          <w:b/>
          <w:sz w:val="24"/>
          <w:szCs w:val="24"/>
        </w:rPr>
        <w:t xml:space="preserve">    (Лишнее слово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пеньки</w:t>
      </w:r>
      <w:r>
        <w:rPr>
          <w:rFonts w:ascii="Times New Roman" w:hAnsi="Times New Roman" w:cs="Times New Roman"/>
          <w:b/>
          <w:sz w:val="24"/>
          <w:szCs w:val="24"/>
        </w:rPr>
        <w:t>, в нем мягкий знак показатель мягкости.)</w:t>
      </w:r>
    </w:p>
    <w:p w:rsidR="00EE3CA9" w:rsidRDefault="00EE3CA9" w:rsidP="00EE3CA9">
      <w:pPr>
        <w:tabs>
          <w:tab w:val="num" w:pos="720"/>
        </w:tabs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Докажите. Обоснуйте свой ответ.</w:t>
      </w:r>
    </w:p>
    <w:p w:rsidR="00EE3CA9" w:rsidRDefault="00EE3CA9" w:rsidP="00EE3CA9">
      <w:pPr>
        <w:tabs>
          <w:tab w:val="num" w:pos="720"/>
        </w:tabs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Что общего у оставшихся слов?     ( разделительный мягкий знак)</w:t>
      </w:r>
    </w:p>
    <w:p w:rsidR="00EE3CA9" w:rsidRDefault="00EE3CA9" w:rsidP="00EE3CA9">
      <w:pPr>
        <w:tabs>
          <w:tab w:val="num" w:pos="720"/>
        </w:tabs>
        <w:spacing w:line="240" w:lineRule="auto"/>
        <w:ind w:left="720" w:hanging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Сделайте вывод? Какова тема урока?</w:t>
      </w:r>
      <w:r>
        <w:rPr>
          <w:rFonts w:ascii="Times New Roman" w:hAnsi="Times New Roman" w:cs="Times New Roman"/>
          <w:sz w:val="24"/>
          <w:szCs w:val="24"/>
        </w:rPr>
        <w:t xml:space="preserve"> (Правописание слов с разделительным мягким знаком.)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Чтобы наш урок был успешен, мы должны поставить определенные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цели.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Каких целей мы должны достичь на уроке?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Что мы не знаем? 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Вспоминаем то, что важно для урока, открываем новые знания, применяем новые знания.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(Я научусь. Я сумею. Я узнаю.)</w:t>
      </w:r>
    </w:p>
    <w:p w:rsidR="00EE3CA9" w:rsidRDefault="00EE3CA9" w:rsidP="00EE3CA9">
      <w:pPr>
        <w:tabs>
          <w:tab w:val="num" w:pos="720"/>
        </w:tabs>
        <w:spacing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тоже поставила перед собой цель, но озвучу её в конце урока.</w:t>
      </w:r>
    </w:p>
    <w:p w:rsidR="00EE3CA9" w:rsidRDefault="00EE3CA9" w:rsidP="00EE3CA9">
      <w:pPr>
        <w:tabs>
          <w:tab w:val="num" w:pos="720"/>
        </w:tabs>
        <w:spacing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Словарная работа.</w:t>
      </w:r>
    </w:p>
    <w:p w:rsidR="00EE3CA9" w:rsidRDefault="00EE3CA9" w:rsidP="00EE3CA9">
      <w:pPr>
        <w:tabs>
          <w:tab w:val="num" w:pos="720"/>
        </w:tabs>
        <w:spacing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ещё объединяет оставшиеся слова? ( это словарные слова)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Спишите  слова в тетрадь, вставив пропущенную орфограмму.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паре.  Взаимопроверка. 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Поменяйтесь тетрадями и проверьте работу по орфографическому словарю. Оцените её при помощи знаков.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«!» -Молодец, ты всё написал правильно.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«+» Хорошо, но ещё не много ошибаешься.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«-» Тебе нужна помощь.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учителя: </w:t>
      </w:r>
      <w:r>
        <w:rPr>
          <w:rFonts w:ascii="Times New Roman" w:hAnsi="Times New Roman" w:cs="Times New Roman"/>
          <w:sz w:val="24"/>
          <w:szCs w:val="24"/>
        </w:rPr>
        <w:t xml:space="preserve"> Поднимите руки  кому поставили  +,   -,   ! 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EE3CA9" w:rsidRDefault="00EE3CA9" w:rsidP="00EE3CA9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Мягкий знак – хитрый знак.</w:t>
      </w:r>
    </w:p>
    <w:p w:rsidR="00EE3CA9" w:rsidRDefault="00EE3CA9" w:rsidP="00EE3CA9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сказать его никак.</w:t>
      </w:r>
    </w:p>
    <w:p w:rsidR="00EE3CA9" w:rsidRDefault="00EE3CA9" w:rsidP="00EE3CA9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Он не произносится,</w:t>
      </w:r>
    </w:p>
    <w:p w:rsidR="00EE3CA9" w:rsidRDefault="00EE3CA9" w:rsidP="00EE3CA9">
      <w:pPr>
        <w:spacing w:line="240" w:lineRule="auto"/>
        <w:ind w:firstLine="146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в слово часто просится.</w:t>
      </w:r>
    </w:p>
    <w:p w:rsidR="00EE3CA9" w:rsidRDefault="00EE3CA9" w:rsidP="00EE3CA9">
      <w:pPr>
        <w:spacing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Самоопределение к деятельности.</w:t>
      </w:r>
    </w:p>
    <w:p w:rsidR="00EE3CA9" w:rsidRDefault="00EE3CA9" w:rsidP="00EE3CA9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−        </w:t>
      </w:r>
      <w:r>
        <w:rPr>
          <w:rFonts w:ascii="Times New Roman" w:hAnsi="Times New Roman" w:cs="Times New Roman"/>
          <w:i/>
          <w:sz w:val="24"/>
          <w:szCs w:val="24"/>
        </w:rPr>
        <w:t>Давайте, вспомним, что же мы с вами знаем про мягкий знак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CA9" w:rsidRDefault="00EE3CA9" w:rsidP="00EE3CA9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EE3CA9" w:rsidRDefault="00EE3CA9" w:rsidP="00EE3C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Вот ромашка непростая,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(слайд)</w:t>
      </w:r>
    </w:p>
    <w:p w:rsidR="00EE3CA9" w:rsidRDefault="00EE3CA9" w:rsidP="00EE3CA9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 чудесная какая.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EE3CA9" w:rsidRDefault="00EE3CA9" w:rsidP="00EE3C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лепестки ромашки.</w:t>
      </w:r>
    </w:p>
    <w:p w:rsidR="00EE3CA9" w:rsidRDefault="00EE3CA9" w:rsidP="00EE3C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может быть у них общего?</w:t>
      </w:r>
    </w:p>
    <w:p w:rsidR="00EE3CA9" w:rsidRDefault="00EE3CA9" w:rsidP="00EE3CA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Какую одинаковую работу выполняют эти буквы в нашем языке?</w:t>
      </w:r>
    </w:p>
    <w:p w:rsidR="00EE3CA9" w:rsidRDefault="00EE3CA9" w:rsidP="00EE3CA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Какая буква лишняя? Почему? 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алгоритм и вспомним , где пишется мягкий знак – показатель мягкости?  (в конце и в середине слова между двумя согласными)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слайд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 что объединяет оставшиеся буквы</w:t>
      </w:r>
      <w:r>
        <w:rPr>
          <w:rFonts w:ascii="Times New Roman" w:hAnsi="Times New Roman" w:cs="Times New Roman"/>
          <w:color w:val="000000"/>
          <w:sz w:val="24"/>
          <w:szCs w:val="24"/>
        </w:rPr>
        <w:t>?   (гласные )</w:t>
      </w:r>
    </w:p>
    <w:p w:rsidR="00EE3CA9" w:rsidRDefault="00EE3CA9" w:rsidP="00EE3CA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Какую работу они могут ещё выполнять? Вспомним, когда они обозначают два звука.  Как они называются?  (йотированные)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(слайд)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9"/>
        <w:gridCol w:w="602"/>
        <w:gridCol w:w="619"/>
        <w:gridCol w:w="637"/>
        <w:gridCol w:w="619"/>
      </w:tblGrid>
      <w:tr w:rsidR="00EE3CA9" w:rsidTr="00EE3C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</w:tr>
      <w:tr w:rsidR="00EE3CA9" w:rsidTr="00EE3C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[й’а]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[й’э]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[й’о]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CA9" w:rsidRDefault="00EE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[й’у]</w:t>
            </w:r>
          </w:p>
        </w:tc>
      </w:tr>
    </w:tbl>
    <w:p w:rsidR="00EE3CA9" w:rsidRDefault="00EE3CA9" w:rsidP="00EE3CA9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b/>
          <w:sz w:val="24"/>
          <w:szCs w:val="24"/>
        </w:rPr>
      </w:pPr>
    </w:p>
    <w:p w:rsidR="00EE3CA9" w:rsidRDefault="00EE3CA9" w:rsidP="00EE3CA9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что бы нового вы сегодня хотели узнать?</w:t>
      </w:r>
    </w:p>
    <w:p w:rsidR="00EE3CA9" w:rsidRDefault="00EE3CA9" w:rsidP="00EE3CA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Пополнить свои знания о  разделительном мягком знаке. </w:t>
      </w:r>
    </w:p>
    <w:p w:rsidR="00EE3CA9" w:rsidRDefault="00EE3CA9" w:rsidP="00EE3CA9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" w:hAnsi="Times New Roman" w:cs="Times New Roman"/>
          <w:sz w:val="24"/>
          <w:szCs w:val="24"/>
        </w:rPr>
        <w:t>Когда пишется разделительный мягкий знак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CA9" w:rsidRDefault="00EE3CA9" w:rsidP="00EE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*  Составить алгоритм написания разделительного </w:t>
      </w:r>
      <w:r>
        <w:rPr>
          <w:rFonts w:ascii="Times New Roman" w:hAnsi="Times New Roman" w:cs="Times New Roman"/>
          <w:b/>
          <w:i/>
          <w:color w:val="000080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CA9" w:rsidRDefault="00EE3CA9" w:rsidP="00EE3CA9">
      <w:pPr>
        <w:tabs>
          <w:tab w:val="num" w:pos="784"/>
        </w:tabs>
        <w:spacing w:line="240" w:lineRule="auto"/>
        <w:ind w:left="784" w:hanging="36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Какую роль  ещё играет мягкий разделительный  знак в словах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683" w:type="pct"/>
        <w:tblCellSpacing w:w="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9"/>
      </w:tblGrid>
      <w:tr w:rsidR="00EE3CA9" w:rsidTr="00EE3CA9">
        <w:trPr>
          <w:trHeight w:val="15168"/>
          <w:tblCellSpacing w:w="0" w:type="dxa"/>
        </w:trPr>
        <w:tc>
          <w:tcPr>
            <w:tcW w:w="5000" w:type="pct"/>
            <w:vAlign w:val="center"/>
          </w:tcPr>
          <w:p w:rsidR="00EE3CA9" w:rsidRDefault="00EE3CA9">
            <w:pPr>
              <w:tabs>
                <w:tab w:val="num" w:pos="720"/>
              </w:tabs>
              <w:spacing w:line="240" w:lineRule="auto"/>
              <w:ind w:left="7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Работа по теме урока.</w:t>
            </w:r>
          </w:p>
          <w:p w:rsidR="00EE3CA9" w:rsidRDefault="00EE3CA9">
            <w:pPr>
              <w:spacing w:line="240" w:lineRule="auto"/>
              <w:ind w:left="283" w:firstLine="425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  Сейчас мы проведем с вами исследование на тему “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Правописание слов с       разделительным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мягким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 и попытаемся ответить на ваши вопросы.</w:t>
            </w:r>
          </w:p>
          <w:p w:rsidR="00EE3CA9" w:rsidRDefault="00EE3CA9">
            <w:pPr>
              <w:spacing w:line="240" w:lineRule="auto"/>
              <w:ind w:left="567" w:hanging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«Лучший способ изучить что-либо – это открыть самому».</w:t>
            </w:r>
          </w:p>
          <w:p w:rsidR="00EE3CA9" w:rsidRDefault="00EE3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Значит, мы открываем что-то новое.</w:t>
            </w:r>
          </w:p>
          <w:p w:rsidR="00EE3CA9" w:rsidRDefault="00EE3CA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 исследуем слова и попытаемся определить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когда же пишется разделительный мягкий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Деревья, бельё, ручьи, ночью, веселье.</w:t>
            </w:r>
          </w:p>
          <w:p w:rsidR="00EE3CA9" w:rsidRDefault="00EE3C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а) прочитайте  слова и запишите  их в тетрадь;</w:t>
            </w:r>
          </w:p>
          <w:p w:rsidR="00EE3CA9" w:rsidRDefault="00EE3C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б) букву, которая написана перед ь знаком-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подчеркни одной линией;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EE3CA9" w:rsidRDefault="00EE3C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в) букву, которая написана после ь знака 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подчеркни двумя линиями;</w:t>
            </w:r>
          </w:p>
          <w:p w:rsidR="00EE3CA9" w:rsidRDefault="00EE3CA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г) сделай вывод: где пишется разделительный Ь знак в словах?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Каждый ученик выполняет исследовательскую работу в тетради самостоятельно,                     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делает свой вывод.         (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доски работает один ученик)  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 по исследовательской работе</w:t>
            </w:r>
          </w:p>
          <w:p w:rsidR="00EE3CA9" w:rsidRDefault="00EE3CA9">
            <w:pPr>
              <w:spacing w:line="240" w:lineRule="auto"/>
              <w:ind w:left="284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пишется разделительный ь знак?</w:t>
            </w:r>
          </w:p>
          <w:p w:rsidR="00EE3CA9" w:rsidRDefault="00EE3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-  Попробуем составить алгоритм написания разделительного мягкого знака. Работаем в паре. Время ограничено. (песочные часы)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парте листочки и фломастеры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CA9" w:rsidRDefault="00EE3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-Сравним свой алгоритм с авторским.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(слайд)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-Обобщение.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Проговаривают алгоритм.</w:t>
            </w:r>
          </w:p>
          <w:p w:rsidR="00EE3CA9" w:rsidRDefault="00EE3CA9">
            <w:pPr>
              <w:spacing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После согласных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Разделительный ь знак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Перед гласными е, ё, и, ю, я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  Продолжаем исследование  дальше 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Произносим хором слова и называем звук, который мы слышим в корне слова после согласного звука.</w:t>
            </w:r>
          </w:p>
          <w:p w:rsidR="00EE3CA9" w:rsidRDefault="00EE3CA9">
            <w:pPr>
              <w:tabs>
                <w:tab w:val="num" w:pos="720"/>
              </w:tabs>
              <w:spacing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это звук?</w:t>
            </w:r>
          </w:p>
          <w:p w:rsidR="00EE3CA9" w:rsidRDefault="00EE3CA9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после согласного звука слышим звук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[й’]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потом идёт гласная буква, то пишется …..разделительный мягкий знак.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-Запишем некоторые слова по звукам , составим транскрипцию.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 сейчас произнесите ещё раз слова, но без мягкого знака.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работу выполняет разделительный мягкий знак в словах?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Послушайте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 читает ученик)</w:t>
            </w:r>
          </w:p>
          <w:p w:rsidR="00EE3CA9" w:rsidRDefault="00EE3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Слева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меня- согласный,</w:t>
            </w:r>
          </w:p>
          <w:p w:rsidR="00EE3CA9" w:rsidRDefault="00EE3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Справа- е,ё,и,ю,я,</w:t>
            </w:r>
          </w:p>
          <w:p w:rsidR="00EE3CA9" w:rsidRDefault="00EE3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Чтобы не было слиянья,</w:t>
            </w:r>
          </w:p>
          <w:p w:rsidR="00EE3CA9" w:rsidRDefault="00EE3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Разделил их ловко я.</w:t>
            </w:r>
          </w:p>
          <w:p w:rsidR="00EE3CA9" w:rsidRDefault="00EE3CA9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Прочитать по учебнику правило Совушки с.32  (хором)</w:t>
            </w:r>
          </w:p>
          <w:p w:rsidR="00EE3CA9" w:rsidRDefault="00EE3CA9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Самостоятельная работа по вариантам.      (слайд)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Проверим, как вы научились не  только распознавать слова с  разделительным мягким знаком, но и правильно их писать.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слова 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Лист-я, мурав-и, яблон-я, в-юга, Кат-я, врем-я.</w:t>
            </w:r>
          </w:p>
          <w:p w:rsidR="00EE3CA9" w:rsidRDefault="00EE3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[й’а]    [й’и]     й’у]    [а]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Запишите слова по вариантам. 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 разделительным мягким знаком.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слова  без  мягкого знака.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со словом  напишите, какие звуки обозначает гласная буква.</w:t>
            </w:r>
          </w:p>
          <w:p w:rsidR="00EE3CA9" w:rsidRDefault="00EE3CA9">
            <w:pPr>
              <w:tabs>
                <w:tab w:val="num" w:pos="720"/>
              </w:tabs>
              <w:spacing w:line="240" w:lineRule="auto"/>
              <w:ind w:left="720" w:hanging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по вариантам.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слова вы выписали?   (слайд)</w:t>
            </w:r>
          </w:p>
          <w:p w:rsidR="00EE3CA9" w:rsidRDefault="00EE3CA9">
            <w:pPr>
              <w:tabs>
                <w:tab w:val="num" w:pos="720"/>
              </w:tabs>
              <w:spacing w:line="240" w:lineRule="auto"/>
              <w:ind w:left="720" w:hanging="360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Докажите.</w:t>
            </w:r>
          </w:p>
          <w:p w:rsidR="00EE3CA9" w:rsidRDefault="00EE3CA9">
            <w:pPr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−        Сегодня вы поставили перед собой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задачу пополнить свои знания о разделительном мягком знаке. Можете ли сейчас сделать вывод и ответить на свои вопросы сами?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Работа в группах. 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 на экран .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  группа детей нашего класса.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Эти детишки улыбаются, они веселы, наверное, потому, что они друзья.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Почему хорошо иметь друга или друзей?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Сейчас вы будете работать группах. Будьте дружны, помогая друг другу. Организаторам выдаются листки-задания. В группе выбирают спикера.</w:t>
            </w:r>
          </w:p>
          <w:p w:rsidR="00EE3CA9" w:rsidRDefault="00EE3C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Замените словосочетания на каждой строке 1-м словом с разделительным 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3CA9" w:rsidRDefault="00EE3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Снежная буря  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юга</w:t>
            </w:r>
          </w:p>
          <w:p w:rsidR="00EE3CA9" w:rsidRDefault="00EE3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Мама, папа, дети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семья</w:t>
            </w:r>
          </w:p>
          <w:p w:rsidR="00EE3CA9" w:rsidRDefault="00EE3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Ягоды, сваренные в сахаре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варенье</w:t>
            </w:r>
          </w:p>
          <w:p w:rsidR="00EE3CA9" w:rsidRDefault="00EE3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Дом, жилище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жильё</w:t>
            </w:r>
          </w:p>
          <w:p w:rsidR="00EE3CA9" w:rsidRDefault="00EE3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Домики для пчёл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– ул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</w:p>
          <w:p w:rsidR="00EE3CA9" w:rsidRDefault="00EE3CA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улетают лебеди?  -осенью</w:t>
            </w:r>
          </w:p>
          <w:p w:rsidR="00EE3CA9" w:rsidRDefault="00EE3CA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Выступает от группы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спикер.</w:t>
            </w:r>
          </w:p>
          <w:p w:rsidR="00EE3CA9" w:rsidRDefault="00EE3CA9">
            <w:pPr>
              <w:spacing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Докажите, что правы 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же пишется разделительный Ь?</w:t>
            </w:r>
          </w:p>
          <w:p w:rsidR="00EE3CA9" w:rsidRDefault="00EE3CA9">
            <w:pPr>
              <w:spacing w:line="240" w:lineRule="auto"/>
              <w:ind w:firstLine="16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 е, ё, ю, и, я</w:t>
            </w:r>
          </w:p>
          <w:p w:rsidR="00EE3CA9" w:rsidRDefault="00EE3CA9">
            <w:pPr>
              <w:spacing w:line="240" w:lineRule="auto"/>
              <w:ind w:firstLine="164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 в корнях стою, друзья.</w:t>
            </w:r>
          </w:p>
          <w:p w:rsidR="00EE3CA9" w:rsidRDefault="00EE3CA9">
            <w:pPr>
              <w:spacing w:line="240" w:lineRule="auto"/>
              <w:ind w:firstLine="169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После согласного</w:t>
            </w:r>
          </w:p>
          <w:p w:rsidR="00EE3CA9" w:rsidRDefault="00EE3CA9">
            <w:pPr>
              <w:spacing w:line="240" w:lineRule="auto"/>
              <w:ind w:firstLine="169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 хитрой гласной.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А вы почувствовали в работе плечо друга?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Нас ждёт задание повышенной сложности. Выполним его по учебнику с.35, №61.Выполняем устно. Обоснуйте свой ответ.</w:t>
            </w:r>
          </w:p>
          <w:p w:rsidR="00EE3CA9" w:rsidRDefault="00EE3CA9">
            <w:pPr>
              <w:tabs>
                <w:tab w:val="num" w:pos="1080"/>
              </w:tabs>
              <w:spacing w:line="240" w:lineRule="auto"/>
              <w:ind w:left="1080" w:hanging="360"/>
              <w:jc w:val="both"/>
              <w:textAlignment w:val="top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</w:rPr>
              <w:t>  </w:t>
            </w:r>
            <w:r>
              <w:rPr>
                <w:rStyle w:val="a8"/>
                <w:b/>
                <w:i w:val="0"/>
                <w:sz w:val="24"/>
                <w:szCs w:val="24"/>
              </w:rPr>
              <w:t>Для слабых учащихся раздаются карточки</w:t>
            </w:r>
            <w:r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</w:rPr>
              <w:t xml:space="preserve">...  </w:t>
            </w:r>
          </w:p>
          <w:p w:rsidR="00EE3CA9" w:rsidRDefault="00EE3CA9">
            <w:pPr>
              <w:spacing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Возьмите карточку. Прочитайте задание.</w:t>
            </w:r>
          </w:p>
          <w:p w:rsidR="00EE3CA9" w:rsidRDefault="00EE3CA9">
            <w:pPr>
              <w:spacing w:line="240" w:lineRule="auto"/>
              <w:ind w:firstLine="25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Карандашом  восстановите порядок слов так, чтобы получилось предложение.</w:t>
            </w:r>
          </w:p>
          <w:p w:rsidR="00EE3CA9" w:rsidRDefault="00EE3CA9">
            <w:pPr>
              <w:spacing w:line="240" w:lineRule="auto"/>
              <w:ind w:firstLine="25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Подчеркните слова с разделительным мягким знаком.</w:t>
            </w:r>
          </w:p>
          <w:p w:rsidR="00EE3CA9" w:rsidRDefault="00EE3CA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сидит, на, снегирь, рябине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E3CA9" w:rsidRDefault="00EE3CA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птицы, деревьях, на,  гнёзда,  вьют</w:t>
            </w:r>
          </w:p>
          <w:p w:rsidR="00EE3CA9" w:rsidRDefault="00EE3CA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на, лесную, вышел, полянку, олень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3CA9" w:rsidRDefault="00EE3CA9">
            <w:pPr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Рефлексия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Представьте, что я корреспондент познавательного журнала. Прошу вас ответить на мои вопросы: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 какой орфограмме мы сегодня говорили?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Какое  новое знание открыли? 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алгоритм написания разделительного знака)</w:t>
            </w:r>
          </w:p>
          <w:p w:rsidR="00EE3CA9" w:rsidRDefault="00EE3CA9">
            <w:pPr>
              <w:spacing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 пишется разделительный Ь?</w:t>
            </w:r>
          </w:p>
          <w:p w:rsidR="00EE3CA9" w:rsidRDefault="00EE3CA9">
            <w:pPr>
              <w:pStyle w:val="af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удалось на уроке?</w:t>
            </w:r>
          </w:p>
          <w:p w:rsidR="00EE3CA9" w:rsidRDefault="00EE3CA9">
            <w:pPr>
              <w:pStyle w:val="af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больше всего понравилось?</w:t>
            </w:r>
          </w:p>
          <w:p w:rsidR="00EE3CA9" w:rsidRDefault="00EE3CA9">
            <w:pPr>
              <w:pStyle w:val="af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Чьим успехам смогли порадоваться?</w:t>
            </w:r>
          </w:p>
          <w:p w:rsidR="00EE3CA9" w:rsidRDefault="00EE3CA9">
            <w:pPr>
              <w:pStyle w:val="af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что можете себя похвалить?</w:t>
            </w:r>
          </w:p>
          <w:p w:rsidR="00EE3CA9" w:rsidRDefault="00EE3CA9">
            <w:pPr>
              <w:pStyle w:val="af0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 было самым трудным?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Я считаю, что вы справились со всеми заданиями. А что помогало вам в работе?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А теперь вернемся к целям, которые мы поставили вначале урока. Оцените себя при помощи «светофора»</w:t>
            </w:r>
          </w:p>
          <w:p w:rsidR="00EE3CA9" w:rsidRDefault="00EE3C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обозначает – я  не уверен в своих знаниях.</w:t>
            </w:r>
          </w:p>
          <w:p w:rsidR="00EE3CA9" w:rsidRDefault="00EE3C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Зелёный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я  уверен в своих силах.</w:t>
            </w:r>
          </w:p>
          <w:p w:rsidR="00EE3CA9" w:rsidRDefault="00EE3C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Жёлтый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я сомневаюсь, надо еще поработать.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Перед началом урока и я ставила цели. Я хотела, чтобы вам было интересно на уроке, чтобы урок принес вам полезные знания в области русского языка, чтобы вам на уроке было хорошо и спокойно. Я думаю, что я своих целей достигла.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доске появляется новая табличка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рада за вас.)</w:t>
            </w:r>
          </w:p>
          <w:p w:rsidR="00EE3CA9" w:rsidRDefault="00EE3CA9">
            <w:pPr>
              <w:pStyle w:val="af3"/>
              <w:spacing w:line="276" w:lineRule="auto"/>
              <w:rPr>
                <w:u w:val="single"/>
              </w:rPr>
            </w:pPr>
            <w:r>
              <w:rPr>
                <w:rStyle w:val="aa"/>
                <w:rFonts w:eastAsiaTheme="majorEastAsia"/>
              </w:rPr>
              <w:t>7. Тест.</w:t>
            </w:r>
          </w:p>
          <w:p w:rsidR="00EE3CA9" w:rsidRDefault="00EE3CA9">
            <w:pPr>
              <w:pStyle w:val="af3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У учащихся на столах заранее приготовленные карточки с текстом теста. </w:t>
            </w:r>
          </w:p>
          <w:p w:rsidR="00EE3CA9" w:rsidRDefault="00EE3CA9">
            <w:pPr>
              <w:pStyle w:val="af3"/>
              <w:spacing w:line="276" w:lineRule="auto"/>
              <w:rPr>
                <w:b/>
                <w:u w:val="single"/>
              </w:rPr>
            </w:pPr>
            <w:r>
              <w:rPr>
                <w:b/>
                <w:i/>
                <w:iCs/>
              </w:rPr>
              <w:t>Тест проверяется после урока, анализируются ошибки, и планируется работа над ошибками в течение следующих уроков.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Разделительный знак (ь) пишется….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после согласных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после гласных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Разделительный знак (ь) пишется….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перед согласными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перед гласными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Разделительный знак (ь)…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является показателем мягкости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показывает, что согласный не сливается с гласной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Подчеркни слова с разделительным мягким знаком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а) соловьи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б) огоньки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в) Дарья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г) стулья</w:t>
            </w:r>
          </w:p>
          <w:p w:rsidR="00EE3CA9" w:rsidRDefault="00EE3CA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д) колокольчики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задание.</w:t>
            </w:r>
          </w:p>
          <w:p w:rsidR="00EE3CA9" w:rsidRDefault="00EE3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  № 57.Записать по образцу.</w:t>
            </w:r>
          </w:p>
        </w:tc>
      </w:tr>
    </w:tbl>
    <w:p w:rsidR="00EE3CA9" w:rsidRDefault="00EE3CA9" w:rsidP="00EE3C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3CA9" w:rsidRPr="00EE3CA9" w:rsidRDefault="00EE3CA9" w:rsidP="00EE3CA9">
      <w:pPr>
        <w:rPr>
          <w:rFonts w:ascii="Times New Roman" w:hAnsi="Times New Roman" w:cs="Times New Roman"/>
          <w:sz w:val="24"/>
          <w:szCs w:val="24"/>
        </w:rPr>
      </w:pPr>
    </w:p>
    <w:p w:rsidR="00EE3CA9" w:rsidRDefault="00EE3CA9" w:rsidP="00EE3CA9">
      <w:pPr>
        <w:rPr>
          <w:rFonts w:ascii="Times New Roman" w:hAnsi="Times New Roman" w:cs="Times New Roman"/>
          <w:sz w:val="24"/>
          <w:szCs w:val="24"/>
        </w:rPr>
      </w:pPr>
    </w:p>
    <w:p w:rsidR="00EE3CA9" w:rsidRPr="00EE3CA9" w:rsidRDefault="00EE3CA9" w:rsidP="00EE3CA9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E3CA9" w:rsidRPr="00EE3C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E9" w:rsidRDefault="004109E9" w:rsidP="00EE3CA9">
      <w:pPr>
        <w:spacing w:after="0" w:line="240" w:lineRule="auto"/>
      </w:pPr>
      <w:r>
        <w:separator/>
      </w:r>
    </w:p>
  </w:endnote>
  <w:endnote w:type="continuationSeparator" w:id="0">
    <w:p w:rsidR="004109E9" w:rsidRDefault="004109E9" w:rsidP="00EE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E9" w:rsidRDefault="004109E9" w:rsidP="00EE3CA9">
      <w:pPr>
        <w:spacing w:after="0" w:line="240" w:lineRule="auto"/>
      </w:pPr>
      <w:r>
        <w:separator/>
      </w:r>
    </w:p>
  </w:footnote>
  <w:footnote w:type="continuationSeparator" w:id="0">
    <w:p w:rsidR="004109E9" w:rsidRDefault="004109E9" w:rsidP="00EE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8FC"/>
    <w:multiLevelType w:val="hybridMultilevel"/>
    <w:tmpl w:val="EB720FD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87B76CA"/>
    <w:multiLevelType w:val="hybridMultilevel"/>
    <w:tmpl w:val="E476409C"/>
    <w:lvl w:ilvl="0" w:tplc="87E013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B33"/>
    <w:multiLevelType w:val="hybridMultilevel"/>
    <w:tmpl w:val="2976D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67FB5"/>
    <w:multiLevelType w:val="hybridMultilevel"/>
    <w:tmpl w:val="9132CC80"/>
    <w:lvl w:ilvl="0" w:tplc="F0929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213E2"/>
    <w:multiLevelType w:val="hybridMultilevel"/>
    <w:tmpl w:val="96F81E7C"/>
    <w:lvl w:ilvl="0" w:tplc="E9308F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7385C"/>
    <w:multiLevelType w:val="hybridMultilevel"/>
    <w:tmpl w:val="1646D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0C3B49"/>
    <w:multiLevelType w:val="hybridMultilevel"/>
    <w:tmpl w:val="A9E66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7643D"/>
    <w:multiLevelType w:val="hybridMultilevel"/>
    <w:tmpl w:val="A9EA2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75EC0"/>
    <w:multiLevelType w:val="hybridMultilevel"/>
    <w:tmpl w:val="55D6585A"/>
    <w:lvl w:ilvl="0" w:tplc="4DCC0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0E0948"/>
    <w:multiLevelType w:val="hybridMultilevel"/>
    <w:tmpl w:val="8D80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4145F9"/>
    <w:multiLevelType w:val="multilevel"/>
    <w:tmpl w:val="641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A9"/>
    <w:rsid w:val="004109E9"/>
    <w:rsid w:val="00EE3CA9"/>
    <w:rsid w:val="00F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C526-5FDC-42D2-AEF1-9D227F9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EE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EE3C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E3C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EE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E3CA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rsid w:val="00EE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E3C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</TotalTime>
  <Pages>1</Pages>
  <Words>1472</Words>
  <Characters>8393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2023-01-31T16:33:00Z</dcterms:created>
  <dcterms:modified xsi:type="dcterms:W3CDTF">2023-01-31T16:40:00Z</dcterms:modified>
</cp:coreProperties>
</file>